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04257" w14:textId="3F39BD5D" w:rsidR="002A0F52" w:rsidRPr="002E18E8" w:rsidRDefault="00D75DAC" w:rsidP="22D9E4D1">
      <w:pPr>
        <w:spacing w:line="276" w:lineRule="auto"/>
        <w:rPr>
          <w:rFonts w:asciiTheme="minorHAnsi" w:hAnsiTheme="minorHAnsi" w:cs="Calibri"/>
          <w:b/>
          <w:bCs/>
          <w:color w:val="2A87C8"/>
          <w:sz w:val="44"/>
          <w:szCs w:val="44"/>
          <w:lang w:val="en-GB"/>
        </w:rPr>
      </w:pPr>
      <w:bookmarkStart w:id="0" w:name="_Hlk522527111"/>
      <w:r>
        <w:rPr>
          <w:rFonts w:asciiTheme="minorHAnsi" w:hAnsiTheme="minorHAnsi" w:cs="Calibri"/>
          <w:b/>
          <w:bCs/>
          <w:color w:val="2A87C8"/>
          <w:sz w:val="44"/>
          <w:szCs w:val="44"/>
          <w:lang w:val="en-GB"/>
        </w:rPr>
        <w:t>GBV Mainstreaming in CCCM</w:t>
      </w:r>
    </w:p>
    <w:p w14:paraId="1079E38F" w14:textId="25226570" w:rsidR="007E440B" w:rsidRPr="002E18E8" w:rsidRDefault="22D9E4D1" w:rsidP="22D9E4D1">
      <w:pPr>
        <w:spacing w:line="276" w:lineRule="auto"/>
        <w:rPr>
          <w:rFonts w:asciiTheme="minorHAnsi" w:hAnsiTheme="minorHAnsi" w:cs="Calibri"/>
          <w:b/>
          <w:bCs/>
          <w:color w:val="2A87C8"/>
          <w:sz w:val="44"/>
          <w:szCs w:val="44"/>
          <w:lang w:val="en-GB"/>
        </w:rPr>
      </w:pPr>
      <w:r w:rsidRPr="22D9E4D1">
        <w:rPr>
          <w:rFonts w:asciiTheme="minorHAnsi" w:hAnsiTheme="minorHAnsi" w:cs="Calibri"/>
          <w:b/>
          <w:bCs/>
          <w:color w:val="2A87C8"/>
          <w:sz w:val="44"/>
          <w:szCs w:val="44"/>
          <w:lang w:val="en-GB"/>
        </w:rPr>
        <w:t>MODULE 1</w:t>
      </w:r>
      <w:r w:rsidR="00D75DAC">
        <w:rPr>
          <w:rFonts w:asciiTheme="minorHAnsi" w:hAnsiTheme="minorHAnsi" w:cs="Calibri"/>
          <w:b/>
          <w:bCs/>
          <w:color w:val="2A87C8"/>
          <w:sz w:val="44"/>
          <w:szCs w:val="44"/>
          <w:lang w:val="en-GB"/>
        </w:rPr>
        <w:t>3</w:t>
      </w:r>
    </w:p>
    <w:p w14:paraId="409D1F1D" w14:textId="6EEDD3FD" w:rsidR="007E440B" w:rsidRPr="002E18E8" w:rsidRDefault="22D9E4D1" w:rsidP="22D9E4D1">
      <w:pPr>
        <w:spacing w:line="276" w:lineRule="auto"/>
        <w:rPr>
          <w:rFonts w:asciiTheme="minorHAnsi" w:hAnsiTheme="minorHAnsi" w:cs="Calibri"/>
          <w:b/>
          <w:bCs/>
          <w:color w:val="2A87C8"/>
          <w:sz w:val="28"/>
          <w:szCs w:val="28"/>
          <w:lang w:val="en-GB"/>
        </w:rPr>
      </w:pPr>
      <w:r w:rsidRPr="22D9E4D1">
        <w:rPr>
          <w:rFonts w:asciiTheme="minorHAnsi" w:hAnsiTheme="minorHAnsi" w:cs="Calibri"/>
          <w:b/>
          <w:bCs/>
          <w:color w:val="2A87C8"/>
          <w:sz w:val="28"/>
          <w:szCs w:val="28"/>
          <w:lang w:val="en-GB"/>
        </w:rPr>
        <w:t>Module at a glance:</w:t>
      </w:r>
    </w:p>
    <w:tbl>
      <w:tblPr>
        <w:tblStyle w:val="TableGrid"/>
        <w:tblW w:w="9356" w:type="dxa"/>
        <w:tblInd w:w="-5" w:type="dxa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3270"/>
        <w:gridCol w:w="3390"/>
        <w:gridCol w:w="810"/>
        <w:gridCol w:w="1886"/>
      </w:tblGrid>
      <w:tr w:rsidR="00C75289" w:rsidRPr="00CF39AD" w14:paraId="5DBF1427" w14:textId="77777777" w:rsidTr="005D6BA9">
        <w:trPr>
          <w:trHeight w:val="267"/>
        </w:trPr>
        <w:tc>
          <w:tcPr>
            <w:tcW w:w="3270" w:type="dxa"/>
            <w:shd w:val="clear" w:color="auto" w:fill="BDD6EE" w:themeFill="accent1" w:themeFillTint="66"/>
          </w:tcPr>
          <w:p w14:paraId="6F4CEEEC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bookmarkStart w:id="1" w:name="_Hlk528139168"/>
            <w:bookmarkEnd w:id="0"/>
            <w:r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Topic / Activities</w:t>
            </w:r>
          </w:p>
        </w:tc>
        <w:tc>
          <w:tcPr>
            <w:tcW w:w="3390" w:type="dxa"/>
            <w:shd w:val="clear" w:color="auto" w:fill="BDD6EE" w:themeFill="accent1" w:themeFillTint="66"/>
          </w:tcPr>
          <w:p w14:paraId="7576B8CF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 xml:space="preserve">Description </w:t>
            </w:r>
          </w:p>
        </w:tc>
        <w:tc>
          <w:tcPr>
            <w:tcW w:w="810" w:type="dxa"/>
            <w:shd w:val="clear" w:color="auto" w:fill="BDD6EE" w:themeFill="accent1" w:themeFillTint="66"/>
          </w:tcPr>
          <w:p w14:paraId="669CDEC0" w14:textId="77777777" w:rsidR="00C75289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Time</w:t>
            </w:r>
          </w:p>
          <w:p w14:paraId="2B1A47D7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(min)</w:t>
            </w:r>
          </w:p>
        </w:tc>
        <w:tc>
          <w:tcPr>
            <w:tcW w:w="1886" w:type="dxa"/>
            <w:shd w:val="clear" w:color="auto" w:fill="BDD6EE" w:themeFill="accent1" w:themeFillTint="66"/>
          </w:tcPr>
          <w:p w14:paraId="2A42BFA6" w14:textId="77777777" w:rsidR="00C75289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Resources</w:t>
            </w:r>
          </w:p>
        </w:tc>
      </w:tr>
      <w:tr w:rsidR="00C75289" w:rsidRPr="00CF39AD" w14:paraId="434F5AB4" w14:textId="77777777" w:rsidTr="005D6BA9">
        <w:tc>
          <w:tcPr>
            <w:tcW w:w="3270" w:type="dxa"/>
            <w:shd w:val="clear" w:color="auto" w:fill="auto"/>
          </w:tcPr>
          <w:p w14:paraId="50001D0B" w14:textId="7CBDCBA2" w:rsidR="00C75289" w:rsidRPr="001D4450" w:rsidRDefault="22D9E4D1" w:rsidP="00D75DAC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 xml:space="preserve">1. </w:t>
            </w:r>
            <w:r w:rsidR="00D75DAC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Definition of mainstreaming</w:t>
            </w:r>
          </w:p>
          <w:p w14:paraId="21D008A1" w14:textId="77777777" w:rsidR="00C75289" w:rsidRPr="00CF39AD" w:rsidRDefault="00C75289" w:rsidP="00F968E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</w:p>
        </w:tc>
        <w:tc>
          <w:tcPr>
            <w:tcW w:w="3390" w:type="dxa"/>
            <w:shd w:val="clear" w:color="auto" w:fill="auto"/>
          </w:tcPr>
          <w:p w14:paraId="44E7BF7C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color w:val="000000" w:themeColor="text1"/>
              </w:rPr>
              <w:t>Presentation on:</w:t>
            </w:r>
          </w:p>
          <w:p w14:paraId="09A9DE54" w14:textId="77777777" w:rsidR="00C75289" w:rsidRPr="00CF39AD" w:rsidRDefault="22D9E4D1" w:rsidP="22D9E4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66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color w:val="000000" w:themeColor="text1"/>
              </w:rPr>
              <w:t>Objectives</w:t>
            </w:r>
          </w:p>
          <w:p w14:paraId="552498F4" w14:textId="042E50A0" w:rsidR="00C75289" w:rsidRPr="000B3184" w:rsidRDefault="00D75DAC" w:rsidP="22D9E4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83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Mainstreaming definition and benefits</w:t>
            </w:r>
          </w:p>
        </w:tc>
        <w:tc>
          <w:tcPr>
            <w:tcW w:w="810" w:type="dxa"/>
            <w:shd w:val="clear" w:color="auto" w:fill="auto"/>
          </w:tcPr>
          <w:p w14:paraId="780CAEB1" w14:textId="54EAB48D" w:rsidR="00C75289" w:rsidRPr="00CF39AD" w:rsidRDefault="00D75DAC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15</w:t>
            </w:r>
            <w:r w:rsidR="22D9E4D1" w:rsidRPr="22D9E4D1">
              <w:rPr>
                <w:rStyle w:val="normaltextrun"/>
                <w:rFonts w:asciiTheme="minorHAnsi" w:hAnsiTheme="minorHAnsi" w:cs="Calibri"/>
                <w:color w:val="000000" w:themeColor="text1"/>
              </w:rPr>
              <w:t xml:space="preserve"> </w:t>
            </w:r>
          </w:p>
        </w:tc>
        <w:tc>
          <w:tcPr>
            <w:tcW w:w="1886" w:type="dxa"/>
          </w:tcPr>
          <w:p w14:paraId="1996A547" w14:textId="065BB201" w:rsidR="00C75289" w:rsidRPr="00CF39AD" w:rsidRDefault="00D75DAC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PPT</w:t>
            </w:r>
          </w:p>
        </w:tc>
      </w:tr>
      <w:tr w:rsidR="00755C1A" w:rsidRPr="00CF39AD" w14:paraId="0CA0E97E" w14:textId="77777777" w:rsidTr="005D6BA9">
        <w:trPr>
          <w:trHeight w:val="685"/>
        </w:trPr>
        <w:tc>
          <w:tcPr>
            <w:tcW w:w="3270" w:type="dxa"/>
          </w:tcPr>
          <w:p w14:paraId="75F1C49A" w14:textId="0FC60433" w:rsidR="00755C1A" w:rsidRPr="00CF39AD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Fonts w:asciiTheme="minorHAnsi" w:hAnsiTheme="minorHAnsi" w:cs="Calibri"/>
                <w:b/>
                <w:bCs/>
                <w:color w:val="000000" w:themeColor="text1"/>
              </w:rPr>
              <w:t xml:space="preserve">2. </w:t>
            </w:r>
            <w:r w:rsidR="00D75DAC">
              <w:rPr>
                <w:rFonts w:asciiTheme="minorHAnsi" w:hAnsiTheme="minorHAnsi" w:cs="Calibri"/>
                <w:b/>
                <w:bCs/>
                <w:color w:val="000000" w:themeColor="text1"/>
              </w:rPr>
              <w:t>Why do we mainstream?</w:t>
            </w:r>
          </w:p>
          <w:p w14:paraId="247C24B2" w14:textId="6A5EDAC8" w:rsidR="00755C1A" w:rsidRPr="00D75DAC" w:rsidRDefault="00D75DAC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t>Activity 2</w:t>
            </w:r>
          </w:p>
        </w:tc>
        <w:tc>
          <w:tcPr>
            <w:tcW w:w="3390" w:type="dxa"/>
          </w:tcPr>
          <w:p w14:paraId="1DB8BB97" w14:textId="2752738B" w:rsidR="0057275E" w:rsidRPr="00CF39AD" w:rsidRDefault="00D75DAC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Group work</w:t>
            </w:r>
            <w:r w:rsidR="22D9E4D1" w:rsidRPr="22D9E4D1">
              <w:rPr>
                <w:rStyle w:val="normaltextrun"/>
                <w:rFonts w:asciiTheme="minorHAnsi" w:hAnsiTheme="minorHAnsi" w:cs="Calibri"/>
                <w:color w:val="000000" w:themeColor="text1"/>
              </w:rPr>
              <w:t xml:space="preserve"> on:</w:t>
            </w:r>
          </w:p>
          <w:p w14:paraId="7E0D3CCD" w14:textId="49E665CE" w:rsidR="0057275E" w:rsidRPr="00755C1A" w:rsidRDefault="00D75DAC" w:rsidP="22D9E4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66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color w:val="000000" w:themeColor="text1"/>
              </w:rPr>
              <w:t>Answering questions about GBV mainstreaming</w:t>
            </w:r>
            <w:r w:rsidR="22D9E4D1" w:rsidRPr="22D9E4D1">
              <w:rPr>
                <w:rFonts w:asciiTheme="minorHAnsi" w:hAnsiTheme="minorHAnsi" w:cs="Calibri"/>
                <w:color w:val="000000" w:themeColor="text1"/>
              </w:rPr>
              <w:t xml:space="preserve"> </w:t>
            </w:r>
          </w:p>
        </w:tc>
        <w:tc>
          <w:tcPr>
            <w:tcW w:w="810" w:type="dxa"/>
          </w:tcPr>
          <w:p w14:paraId="5CE272C4" w14:textId="01A5A21E" w:rsidR="00755C1A" w:rsidRPr="00CF39AD" w:rsidRDefault="00D75DAC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3</w:t>
            </w:r>
            <w:r w:rsidR="22D9E4D1" w:rsidRPr="22D9E4D1">
              <w:rPr>
                <w:rFonts w:asciiTheme="minorHAnsi" w:hAnsiTheme="minorHAnsi" w:cs="Calibri"/>
                <w:color w:val="000000" w:themeColor="text1"/>
              </w:rPr>
              <w:t xml:space="preserve">0 </w:t>
            </w:r>
          </w:p>
        </w:tc>
        <w:tc>
          <w:tcPr>
            <w:tcW w:w="1886" w:type="dxa"/>
          </w:tcPr>
          <w:p w14:paraId="47B28F34" w14:textId="77777777" w:rsidR="00755C1A" w:rsidRDefault="00D75DAC" w:rsidP="00F968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asciiTheme="minorHAnsi" w:hAnsiTheme="minorHAnsi" w:cs="Calibri"/>
                <w:bCs/>
                <w:color w:val="000000"/>
              </w:rPr>
              <w:t>Flipcharts</w:t>
            </w:r>
          </w:p>
          <w:p w14:paraId="00991AAC" w14:textId="03D4BAAF" w:rsidR="00D75DAC" w:rsidRDefault="00D75DAC" w:rsidP="00F968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>
              <w:rPr>
                <w:rFonts w:asciiTheme="minorHAnsi" w:hAnsiTheme="minorHAnsi" w:cs="Calibri"/>
                <w:bCs/>
                <w:color w:val="000000"/>
              </w:rPr>
              <w:t>Markers</w:t>
            </w:r>
          </w:p>
        </w:tc>
      </w:tr>
      <w:tr w:rsidR="00C75289" w:rsidRPr="00CF39AD" w14:paraId="60310A49" w14:textId="77777777" w:rsidTr="005D6BA9">
        <w:tc>
          <w:tcPr>
            <w:tcW w:w="3270" w:type="dxa"/>
          </w:tcPr>
          <w:p w14:paraId="142A3250" w14:textId="350CC2E1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Fonts w:asciiTheme="minorHAnsi" w:hAnsiTheme="minorHAnsi" w:cs="Calibri"/>
                <w:b/>
                <w:bCs/>
                <w:color w:val="000000" w:themeColor="text1"/>
              </w:rPr>
              <w:t xml:space="preserve">3. </w:t>
            </w:r>
            <w:r w:rsidR="00E467C5">
              <w:rPr>
                <w:rFonts w:asciiTheme="minorHAnsi" w:hAnsiTheme="minorHAnsi" w:cs="Calibri"/>
                <w:b/>
                <w:bCs/>
                <w:color w:val="000000" w:themeColor="text1"/>
              </w:rPr>
              <w:t>Mitigation and prevention in</w:t>
            </w:r>
            <w:r w:rsidR="00D75DAC">
              <w:rPr>
                <w:rFonts w:asciiTheme="minorHAnsi" w:hAnsiTheme="minorHAnsi" w:cs="Calibri"/>
                <w:b/>
                <w:bCs/>
                <w:color w:val="000000" w:themeColor="text1"/>
              </w:rPr>
              <w:t xml:space="preserve"> the camp life cycle</w:t>
            </w:r>
          </w:p>
          <w:p w14:paraId="31D8D422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i/>
                <w:iCs/>
              </w:rPr>
            </w:pPr>
            <w:r w:rsidRPr="22D9E4D1">
              <w:rPr>
                <w:rFonts w:asciiTheme="minorHAnsi" w:hAnsiTheme="minorHAnsi" w:cs="Calibri"/>
              </w:rPr>
              <w:t>Activity 3</w:t>
            </w:r>
          </w:p>
        </w:tc>
        <w:tc>
          <w:tcPr>
            <w:tcW w:w="3390" w:type="dxa"/>
          </w:tcPr>
          <w:p w14:paraId="664EECDC" w14:textId="13E49814" w:rsidR="00C75289" w:rsidRPr="00CF39AD" w:rsidRDefault="00D75DAC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Group work on</w:t>
            </w:r>
            <w:r w:rsidR="22D9E4D1" w:rsidRPr="22D9E4D1">
              <w:rPr>
                <w:rFonts w:asciiTheme="minorHAnsi" w:hAnsiTheme="minorHAnsi" w:cs="Calibri"/>
                <w:color w:val="000000" w:themeColor="text1"/>
              </w:rPr>
              <w:t>:</w:t>
            </w:r>
          </w:p>
          <w:p w14:paraId="77E686EB" w14:textId="491479B7" w:rsidR="00C75289" w:rsidRPr="000B3184" w:rsidRDefault="00D75DAC" w:rsidP="22D9E4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Creating a skit about GBV mainstreaming activities</w:t>
            </w:r>
          </w:p>
        </w:tc>
        <w:tc>
          <w:tcPr>
            <w:tcW w:w="810" w:type="dxa"/>
          </w:tcPr>
          <w:p w14:paraId="61D2E160" w14:textId="330E7B9A" w:rsidR="00C75289" w:rsidRPr="00CF39AD" w:rsidRDefault="00D75DAC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45</w:t>
            </w:r>
          </w:p>
        </w:tc>
        <w:tc>
          <w:tcPr>
            <w:tcW w:w="1886" w:type="dxa"/>
          </w:tcPr>
          <w:p w14:paraId="2D33B41D" w14:textId="77777777" w:rsidR="00C75289" w:rsidRDefault="00D75DAC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Paper, pens</w:t>
            </w:r>
          </w:p>
          <w:p w14:paraId="111414EA" w14:textId="77777777" w:rsidR="00D75DAC" w:rsidRDefault="00D75DAC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Props (optional)</w:t>
            </w:r>
          </w:p>
          <w:p w14:paraId="721D1163" w14:textId="553451FF" w:rsidR="00CE159C" w:rsidRPr="00CF39AD" w:rsidRDefault="00CE159C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 w:rsidRPr="009C16B6">
              <w:rPr>
                <w:rFonts w:asciiTheme="minorHAnsi" w:hAnsiTheme="minorHAnsi" w:cs="Calibri"/>
                <w:color w:val="000000" w:themeColor="text1"/>
              </w:rPr>
              <w:t xml:space="preserve">Print Annex </w:t>
            </w:r>
            <w:r w:rsidR="005D6BA9">
              <w:rPr>
                <w:rFonts w:asciiTheme="minorHAnsi" w:hAnsiTheme="minorHAnsi" w:cs="Calibri"/>
                <w:color w:val="000000" w:themeColor="text1"/>
              </w:rPr>
              <w:t>13.1</w:t>
            </w:r>
            <w:bookmarkStart w:id="2" w:name="_GoBack"/>
            <w:bookmarkEnd w:id="2"/>
          </w:p>
        </w:tc>
      </w:tr>
      <w:tr w:rsidR="00C75289" w:rsidRPr="00CF39AD" w14:paraId="490D0902" w14:textId="77777777" w:rsidTr="005D6BA9">
        <w:tc>
          <w:tcPr>
            <w:tcW w:w="3270" w:type="dxa"/>
          </w:tcPr>
          <w:p w14:paraId="54646E28" w14:textId="4BDA2976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Fonts w:asciiTheme="minorHAnsi" w:hAnsiTheme="minorHAnsi" w:cs="Calibri"/>
                <w:b/>
                <w:bCs/>
                <w:color w:val="000000" w:themeColor="text1"/>
              </w:rPr>
              <w:t xml:space="preserve">4. </w:t>
            </w:r>
            <w:r w:rsidR="00D75DAC">
              <w:rPr>
                <w:rFonts w:asciiTheme="minorHAnsi" w:hAnsiTheme="minorHAnsi" w:cs="Calibri"/>
                <w:b/>
                <w:bCs/>
                <w:color w:val="000000" w:themeColor="text1"/>
              </w:rPr>
              <w:t>Creating the road map</w:t>
            </w:r>
          </w:p>
          <w:p w14:paraId="2BE2D3FE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i/>
                <w:iCs/>
              </w:rPr>
            </w:pPr>
            <w:r w:rsidRPr="22D9E4D1">
              <w:rPr>
                <w:rFonts w:asciiTheme="minorHAnsi" w:hAnsiTheme="minorHAnsi" w:cs="Calibri"/>
              </w:rPr>
              <w:t>Activity 4</w:t>
            </w:r>
          </w:p>
        </w:tc>
        <w:tc>
          <w:tcPr>
            <w:tcW w:w="3390" w:type="dxa"/>
          </w:tcPr>
          <w:p w14:paraId="37EB7A7C" w14:textId="6032224F" w:rsidR="00C75289" w:rsidRPr="00CF39AD" w:rsidRDefault="00D75DAC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G</w:t>
            </w:r>
            <w:r w:rsidR="22D9E4D1" w:rsidRPr="22D9E4D1">
              <w:rPr>
                <w:rFonts w:asciiTheme="minorHAnsi" w:hAnsiTheme="minorHAnsi" w:cs="Calibri"/>
                <w:color w:val="000000" w:themeColor="text1"/>
              </w:rPr>
              <w:t>roup work on:</w:t>
            </w:r>
          </w:p>
          <w:p w14:paraId="0A061BEF" w14:textId="6E7AF86D" w:rsidR="00C75289" w:rsidRPr="00D75DAC" w:rsidRDefault="00D75DAC" w:rsidP="00D75DA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Action planning to address key GBV issues</w:t>
            </w:r>
          </w:p>
        </w:tc>
        <w:tc>
          <w:tcPr>
            <w:tcW w:w="810" w:type="dxa"/>
          </w:tcPr>
          <w:p w14:paraId="276A60F0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22D9E4D1">
              <w:rPr>
                <w:rFonts w:asciiTheme="minorHAnsi" w:hAnsiTheme="minorHAnsi" w:cs="Calibri"/>
                <w:color w:val="000000" w:themeColor="text1"/>
              </w:rPr>
              <w:t>20</w:t>
            </w:r>
          </w:p>
        </w:tc>
        <w:tc>
          <w:tcPr>
            <w:tcW w:w="1886" w:type="dxa"/>
          </w:tcPr>
          <w:p w14:paraId="3715AB1C" w14:textId="47CC4960" w:rsidR="00C75289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 w:rsidRPr="22D9E4D1">
              <w:rPr>
                <w:rFonts w:asciiTheme="minorHAnsi" w:hAnsiTheme="minorHAnsi" w:cs="Calibri"/>
                <w:color w:val="000000" w:themeColor="text1"/>
              </w:rPr>
              <w:t>Flipchart</w:t>
            </w:r>
            <w:r w:rsidR="00D75DAC">
              <w:rPr>
                <w:rFonts w:asciiTheme="minorHAnsi" w:hAnsiTheme="minorHAnsi" w:cs="Calibri"/>
                <w:color w:val="000000" w:themeColor="text1"/>
              </w:rPr>
              <w:t>s</w:t>
            </w:r>
          </w:p>
          <w:p w14:paraId="5552156E" w14:textId="4F2489EE" w:rsidR="005F2AE7" w:rsidRPr="00CF39AD" w:rsidRDefault="00D75DAC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Markers</w:t>
            </w:r>
          </w:p>
        </w:tc>
      </w:tr>
      <w:tr w:rsidR="00C75289" w:rsidRPr="00CF39AD" w14:paraId="0FE2143A" w14:textId="77777777" w:rsidTr="005D6BA9">
        <w:tc>
          <w:tcPr>
            <w:tcW w:w="3270" w:type="dxa"/>
          </w:tcPr>
          <w:p w14:paraId="141F68B9" w14:textId="041D0EF5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</w:rPr>
            </w:pPr>
            <w:r w:rsidRPr="22D9E4D1">
              <w:rPr>
                <w:rFonts w:asciiTheme="minorHAnsi" w:hAnsiTheme="minorHAnsi" w:cs="Calibri"/>
                <w:b/>
                <w:bCs/>
              </w:rPr>
              <w:t xml:space="preserve">5. </w:t>
            </w:r>
            <w:r w:rsidR="002E0675">
              <w:rPr>
                <w:rFonts w:asciiTheme="minorHAnsi" w:hAnsiTheme="minorHAnsi" w:cs="Calibri"/>
                <w:b/>
                <w:bCs/>
              </w:rPr>
              <w:t>Measuring progress</w:t>
            </w:r>
          </w:p>
          <w:p w14:paraId="14013044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i/>
                <w:iCs/>
              </w:rPr>
            </w:pPr>
            <w:r w:rsidRPr="22D9E4D1">
              <w:rPr>
                <w:rFonts w:asciiTheme="minorHAnsi" w:hAnsiTheme="minorHAnsi" w:cs="Calibri"/>
              </w:rPr>
              <w:t>Activity 5</w:t>
            </w:r>
          </w:p>
        </w:tc>
        <w:tc>
          <w:tcPr>
            <w:tcW w:w="3390" w:type="dxa"/>
          </w:tcPr>
          <w:p w14:paraId="0CA556E1" w14:textId="0857C066" w:rsidR="00C75289" w:rsidRPr="00CF39AD" w:rsidRDefault="00EF68E0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Group work</w:t>
            </w:r>
            <w:r w:rsidR="22D9E4D1" w:rsidRPr="22D9E4D1">
              <w:rPr>
                <w:rFonts w:asciiTheme="minorHAnsi" w:hAnsiTheme="minorHAnsi" w:cs="Calibri"/>
                <w:color w:val="000000" w:themeColor="text1"/>
              </w:rPr>
              <w:t xml:space="preserve"> on:</w:t>
            </w:r>
          </w:p>
          <w:p w14:paraId="09027F0F" w14:textId="2D02A928" w:rsidR="00C75289" w:rsidRPr="000B3184" w:rsidRDefault="00EF68E0" w:rsidP="22D9E4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Indicators to monitor GBV work</w:t>
            </w:r>
          </w:p>
        </w:tc>
        <w:tc>
          <w:tcPr>
            <w:tcW w:w="810" w:type="dxa"/>
          </w:tcPr>
          <w:p w14:paraId="3FD117CC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22D9E4D1">
              <w:rPr>
                <w:rFonts w:asciiTheme="minorHAnsi" w:hAnsiTheme="minorHAnsi" w:cs="Calibri"/>
                <w:color w:val="000000" w:themeColor="text1"/>
              </w:rPr>
              <w:t xml:space="preserve">20 </w:t>
            </w:r>
          </w:p>
        </w:tc>
        <w:tc>
          <w:tcPr>
            <w:tcW w:w="1886" w:type="dxa"/>
          </w:tcPr>
          <w:p w14:paraId="538AD389" w14:textId="6F0FC42F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 w:rsidRPr="22D9E4D1">
              <w:rPr>
                <w:rFonts w:asciiTheme="minorHAnsi" w:hAnsiTheme="minorHAnsi" w:cs="Calibri"/>
                <w:color w:val="000000" w:themeColor="text1"/>
              </w:rPr>
              <w:t>Flipchart</w:t>
            </w:r>
            <w:r w:rsidR="00D75DAC">
              <w:rPr>
                <w:rFonts w:asciiTheme="minorHAnsi" w:hAnsiTheme="minorHAnsi" w:cs="Calibri"/>
                <w:color w:val="000000" w:themeColor="text1"/>
              </w:rPr>
              <w:t>s or blank paper</w:t>
            </w:r>
          </w:p>
        </w:tc>
      </w:tr>
      <w:tr w:rsidR="00C75289" w:rsidRPr="00CF39AD" w14:paraId="48E45456" w14:textId="77777777" w:rsidTr="005D6BA9">
        <w:tc>
          <w:tcPr>
            <w:tcW w:w="6660" w:type="dxa"/>
            <w:gridSpan w:val="2"/>
            <w:shd w:val="clear" w:color="auto" w:fill="BDD6EE" w:themeFill="accent1" w:themeFillTint="66"/>
          </w:tcPr>
          <w:p w14:paraId="46508AED" w14:textId="77777777" w:rsidR="00C75289" w:rsidRPr="00CF39AD" w:rsidRDefault="22D9E4D1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Total Activity timeframe</w:t>
            </w:r>
          </w:p>
        </w:tc>
        <w:tc>
          <w:tcPr>
            <w:tcW w:w="2696" w:type="dxa"/>
            <w:gridSpan w:val="2"/>
            <w:shd w:val="clear" w:color="auto" w:fill="BDD6EE" w:themeFill="accent1" w:themeFillTint="66"/>
          </w:tcPr>
          <w:p w14:paraId="4CF0B1DD" w14:textId="0A28AA0B" w:rsidR="00C75289" w:rsidRDefault="00EF68E0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13</w:t>
            </w:r>
            <w:r w:rsidR="22D9E4D1" w:rsidRPr="22D9E4D1"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  <w:t>0 minutes</w:t>
            </w:r>
          </w:p>
        </w:tc>
      </w:tr>
      <w:bookmarkEnd w:id="1"/>
    </w:tbl>
    <w:p w14:paraId="0C3D4BDE" w14:textId="6B9E1073" w:rsidR="00CF39AD" w:rsidRDefault="00CF39AD" w:rsidP="00D864FA">
      <w:pPr>
        <w:rPr>
          <w:rFonts w:asciiTheme="minorHAnsi" w:hAnsiTheme="minorHAnsi"/>
          <w:lang w:val="en-GB"/>
        </w:rPr>
      </w:pPr>
    </w:p>
    <w:p w14:paraId="6B56495D" w14:textId="77777777" w:rsidR="00CF39AD" w:rsidRPr="002D6379" w:rsidRDefault="22D9E4D1" w:rsidP="22D9E4D1">
      <w:pPr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en-GB"/>
        </w:rPr>
      </w:pPr>
      <w:r w:rsidRPr="22D9E4D1"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en-GB"/>
        </w:rPr>
        <w:t xml:space="preserve">Learning objectives </w:t>
      </w:r>
    </w:p>
    <w:p w14:paraId="125EA814" w14:textId="77777777" w:rsidR="004C749B" w:rsidRPr="004C749B" w:rsidRDefault="00D75DAC" w:rsidP="00D75DAC">
      <w:pPr>
        <w:pStyle w:val="ListParagraph"/>
        <w:numPr>
          <w:ilvl w:val="0"/>
          <w:numId w:val="3"/>
        </w:numPr>
        <w:ind w:left="284" w:hanging="284"/>
        <w:jc w:val="both"/>
        <w:rPr>
          <w:b/>
          <w:bCs/>
          <w:lang w:val="en-GB"/>
        </w:rPr>
      </w:pPr>
      <w:r w:rsidRPr="00D75DAC">
        <w:rPr>
          <w:bCs/>
          <w:lang w:val="en-GB"/>
        </w:rPr>
        <w:t>Set out a common understanding of the definition of mainstreaming</w:t>
      </w:r>
      <w:r w:rsidR="004C749B">
        <w:rPr>
          <w:bCs/>
          <w:lang w:val="en-GB"/>
        </w:rPr>
        <w:t>.</w:t>
      </w:r>
    </w:p>
    <w:p w14:paraId="671448EF" w14:textId="1FC405CB" w:rsidR="00D75DAC" w:rsidRPr="00D75DAC" w:rsidRDefault="004C749B" w:rsidP="00D75DAC">
      <w:pPr>
        <w:pStyle w:val="ListParagraph"/>
        <w:numPr>
          <w:ilvl w:val="0"/>
          <w:numId w:val="3"/>
        </w:numPr>
        <w:ind w:left="284" w:hanging="284"/>
        <w:jc w:val="both"/>
        <w:rPr>
          <w:b/>
          <w:bCs/>
          <w:lang w:val="en-GB"/>
        </w:rPr>
      </w:pPr>
      <w:r>
        <w:rPr>
          <w:bCs/>
          <w:lang w:val="en-GB"/>
        </w:rPr>
        <w:t>I</w:t>
      </w:r>
      <w:r w:rsidR="00D75DAC" w:rsidRPr="00D75DAC">
        <w:rPr>
          <w:bCs/>
          <w:lang w:val="en-GB"/>
        </w:rPr>
        <w:t xml:space="preserve">dentify the advantages of </w:t>
      </w:r>
      <w:r>
        <w:rPr>
          <w:bCs/>
          <w:lang w:val="en-GB"/>
        </w:rPr>
        <w:t>GBV mainstreaming</w:t>
      </w:r>
      <w:r w:rsidR="00D75DAC" w:rsidRPr="00D75DAC">
        <w:rPr>
          <w:bCs/>
          <w:lang w:val="en-GB"/>
        </w:rPr>
        <w:t xml:space="preserve"> in camps and camp-like settings</w:t>
      </w:r>
      <w:r w:rsidR="00D75DAC">
        <w:rPr>
          <w:bCs/>
          <w:lang w:val="en-GB"/>
        </w:rPr>
        <w:t>.</w:t>
      </w:r>
    </w:p>
    <w:p w14:paraId="6A4F35A6" w14:textId="24AA5D8C" w:rsidR="00D75DAC" w:rsidRPr="00D75DAC" w:rsidRDefault="00D75DAC" w:rsidP="00D75DAC">
      <w:pPr>
        <w:pStyle w:val="ListParagraph"/>
        <w:numPr>
          <w:ilvl w:val="0"/>
          <w:numId w:val="3"/>
        </w:numPr>
        <w:ind w:left="284" w:hanging="284"/>
        <w:jc w:val="both"/>
        <w:rPr>
          <w:b/>
          <w:bCs/>
          <w:lang w:val="en-GB"/>
        </w:rPr>
      </w:pPr>
      <w:r w:rsidRPr="00D75DAC">
        <w:rPr>
          <w:bCs/>
          <w:lang w:val="en-GB"/>
        </w:rPr>
        <w:t>Review key mainstreaming activities that could take place in the three stages of the camp life cycle</w:t>
      </w:r>
      <w:r>
        <w:rPr>
          <w:bCs/>
          <w:lang w:val="en-GB"/>
        </w:rPr>
        <w:t>.</w:t>
      </w:r>
    </w:p>
    <w:p w14:paraId="2C56A7EB" w14:textId="7DE711FF" w:rsidR="00D75DAC" w:rsidRPr="00D75DAC" w:rsidRDefault="00D75DAC" w:rsidP="00D75DAC">
      <w:pPr>
        <w:pStyle w:val="ListParagraph"/>
        <w:numPr>
          <w:ilvl w:val="0"/>
          <w:numId w:val="3"/>
        </w:numPr>
        <w:ind w:left="284" w:hanging="284"/>
        <w:jc w:val="both"/>
        <w:rPr>
          <w:b/>
          <w:bCs/>
          <w:lang w:val="en-GB"/>
        </w:rPr>
      </w:pPr>
      <w:bookmarkStart w:id="3" w:name="_Hlk528137368"/>
      <w:r w:rsidRPr="00D75DAC">
        <w:rPr>
          <w:bCs/>
          <w:lang w:val="en-GB"/>
        </w:rPr>
        <w:t>Pinpoint areas where camp stakeholders (CA, CC or CM) could prevent and respond to protection risks in the current operation (action planning)</w:t>
      </w:r>
      <w:r>
        <w:rPr>
          <w:bCs/>
          <w:lang w:val="en-GB"/>
        </w:rPr>
        <w:t>.</w:t>
      </w:r>
    </w:p>
    <w:p w14:paraId="1BED0039" w14:textId="1374AB94" w:rsidR="00D75DAC" w:rsidRPr="00D75DAC" w:rsidRDefault="00D75DAC" w:rsidP="00D75DAC">
      <w:pPr>
        <w:pStyle w:val="ListParagraph"/>
        <w:numPr>
          <w:ilvl w:val="0"/>
          <w:numId w:val="3"/>
        </w:numPr>
        <w:ind w:left="284" w:hanging="284"/>
        <w:jc w:val="both"/>
        <w:rPr>
          <w:b/>
          <w:bCs/>
          <w:lang w:val="en-GB"/>
        </w:rPr>
      </w:pPr>
      <w:bookmarkStart w:id="4" w:name="_Hlk528138388"/>
      <w:bookmarkEnd w:id="3"/>
      <w:r w:rsidRPr="00D75DAC">
        <w:rPr>
          <w:bCs/>
          <w:lang w:val="en-GB"/>
        </w:rPr>
        <w:t>Discuss indicators that can be used to monitor success</w:t>
      </w:r>
      <w:r>
        <w:rPr>
          <w:bCs/>
          <w:lang w:val="en-GB"/>
        </w:rPr>
        <w:t>.</w:t>
      </w:r>
    </w:p>
    <w:bookmarkEnd w:id="4"/>
    <w:p w14:paraId="0C49BB68" w14:textId="531C9B46" w:rsidR="00A212B7" w:rsidRPr="00DA1642" w:rsidRDefault="00A212B7" w:rsidP="000B3184">
      <w:pPr>
        <w:spacing w:line="276" w:lineRule="auto"/>
        <w:rPr>
          <w:rFonts w:asciiTheme="minorHAnsi" w:hAnsiTheme="minorHAnsi" w:cs="Calibri"/>
          <w:b/>
          <w:color w:val="2A87C8"/>
          <w:sz w:val="28"/>
          <w:szCs w:val="28"/>
          <w:lang w:val="en-GB"/>
        </w:rPr>
      </w:pPr>
    </w:p>
    <w:sectPr w:rsidR="00A212B7" w:rsidRPr="00DA1642" w:rsidSect="00CF39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288E0" w14:textId="77777777" w:rsidR="00D74D1E" w:rsidRDefault="00D74D1E" w:rsidP="007D1DB5">
      <w:r>
        <w:separator/>
      </w:r>
    </w:p>
  </w:endnote>
  <w:endnote w:type="continuationSeparator" w:id="0">
    <w:p w14:paraId="3B9A88F6" w14:textId="77777777" w:rsidR="00D74D1E" w:rsidRDefault="00D74D1E" w:rsidP="007D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974B9" w14:textId="77777777" w:rsidR="00EF68E0" w:rsidRDefault="00EF68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952DB" w14:textId="77777777" w:rsidR="00BA23C5" w:rsidRDefault="00BA23C5" w:rsidP="00393024">
    <w:pPr>
      <w:pStyle w:val="Footer"/>
      <w:jc w:val="both"/>
      <w:rPr>
        <w:color w:val="2A87C8"/>
        <w:sz w:val="18"/>
      </w:rPr>
    </w:pPr>
  </w:p>
  <w:p w14:paraId="1560C938" w14:textId="7CDD333D" w:rsidR="00A54897" w:rsidRPr="00D127F3" w:rsidRDefault="22D9E4D1" w:rsidP="22D9E4D1">
    <w:pPr>
      <w:pStyle w:val="Footer"/>
      <w:jc w:val="both"/>
      <w:rPr>
        <w:color w:val="2A87C8"/>
        <w:sz w:val="18"/>
        <w:szCs w:val="18"/>
      </w:rPr>
    </w:pPr>
    <w:r w:rsidRPr="22D9E4D1">
      <w:rPr>
        <w:color w:val="2A87C8"/>
        <w:sz w:val="18"/>
        <w:szCs w:val="18"/>
      </w:rPr>
      <w:t xml:space="preserve">CCCM Training        </w:t>
    </w:r>
    <w:r w:rsidR="00EF68E0">
      <w:rPr>
        <w:color w:val="2A87C8"/>
        <w:sz w:val="18"/>
        <w:szCs w:val="18"/>
      </w:rPr>
      <w:t xml:space="preserve">    </w:t>
    </w:r>
    <w:r w:rsidRPr="22D9E4D1">
      <w:rPr>
        <w:color w:val="2A87C8"/>
        <w:sz w:val="18"/>
        <w:szCs w:val="18"/>
      </w:rPr>
      <w:t xml:space="preserve">     Module 1</w:t>
    </w:r>
    <w:r w:rsidR="00EF68E0">
      <w:rPr>
        <w:color w:val="2A87C8"/>
        <w:sz w:val="18"/>
        <w:szCs w:val="18"/>
      </w:rPr>
      <w:t>3</w:t>
    </w:r>
    <w:r w:rsidRPr="22D9E4D1">
      <w:rPr>
        <w:color w:val="2A87C8"/>
        <w:sz w:val="18"/>
        <w:szCs w:val="18"/>
      </w:rPr>
      <w:t xml:space="preserve">: </w:t>
    </w:r>
    <w:r w:rsidR="00EF68E0">
      <w:rPr>
        <w:color w:val="2A87C8"/>
        <w:sz w:val="18"/>
        <w:szCs w:val="18"/>
      </w:rPr>
      <w:t xml:space="preserve">GBV mainstreaming in CCCM   </w:t>
    </w:r>
    <w:r w:rsidRPr="22D9E4D1">
      <w:rPr>
        <w:color w:val="2A87C8"/>
        <w:sz w:val="18"/>
        <w:szCs w:val="18"/>
      </w:rPr>
      <w:t xml:space="preserve">       </w:t>
    </w:r>
    <w:r w:rsidR="00EF68E0">
      <w:rPr>
        <w:color w:val="2A87C8"/>
        <w:sz w:val="18"/>
        <w:szCs w:val="18"/>
      </w:rPr>
      <w:t xml:space="preserve">       Summary sheet           </w:t>
    </w:r>
    <w:r w:rsidRPr="22D9E4D1">
      <w:rPr>
        <w:color w:val="2A87C8"/>
        <w:sz w:val="18"/>
        <w:szCs w:val="18"/>
      </w:rPr>
      <w:t xml:space="preserve">       www.globalcccmcluster.com </w:t>
    </w:r>
  </w:p>
  <w:p w14:paraId="054BF862" w14:textId="3D14267C" w:rsidR="00393024" w:rsidRPr="00A4798B" w:rsidRDefault="00D74D1E" w:rsidP="00A54897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 w:rsidR="00393024" w:rsidRPr="00A4798B">
          <w:rPr>
            <w:color w:val="000000" w:themeColor="text1"/>
            <w:sz w:val="22"/>
          </w:rPr>
          <w:fldChar w:fldCharType="begin"/>
        </w:r>
        <w:r w:rsidR="00393024" w:rsidRPr="00A4798B">
          <w:rPr>
            <w:color w:val="000000" w:themeColor="text1"/>
            <w:sz w:val="22"/>
          </w:rPr>
          <w:instrText xml:space="preserve"> PAGE   \* MERGEFORMAT </w:instrText>
        </w:r>
        <w:r w:rsidR="00393024" w:rsidRPr="00A4798B">
          <w:rPr>
            <w:color w:val="000000" w:themeColor="text1"/>
            <w:sz w:val="22"/>
          </w:rPr>
          <w:fldChar w:fldCharType="separate"/>
        </w:r>
        <w:r w:rsidR="00A017B5">
          <w:rPr>
            <w:noProof/>
            <w:color w:val="000000" w:themeColor="text1"/>
            <w:sz w:val="22"/>
          </w:rPr>
          <w:t>2</w:t>
        </w:r>
        <w:r w:rsidR="00393024" w:rsidRPr="00A4798B">
          <w:rPr>
            <w:noProof/>
            <w:color w:val="000000" w:themeColor="text1"/>
            <w:sz w:val="22"/>
          </w:rPr>
          <w:fldChar w:fldCharType="end"/>
        </w:r>
      </w:sdtContent>
    </w:sdt>
  </w:p>
  <w:p w14:paraId="698CCC07" w14:textId="77777777" w:rsidR="000D1F2A" w:rsidRDefault="000D1F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05AF7" w14:textId="77777777" w:rsidR="00EF68E0" w:rsidRDefault="00EF68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10D43" w14:textId="77777777" w:rsidR="00D74D1E" w:rsidRDefault="00D74D1E" w:rsidP="007D1DB5">
      <w:r>
        <w:separator/>
      </w:r>
    </w:p>
  </w:footnote>
  <w:footnote w:type="continuationSeparator" w:id="0">
    <w:p w14:paraId="0DCCCDED" w14:textId="77777777" w:rsidR="00D74D1E" w:rsidRDefault="00D74D1E" w:rsidP="007D1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13F10" w14:textId="77777777" w:rsidR="00EF68E0" w:rsidRDefault="00EF68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2D8F" w14:textId="751605A3" w:rsidR="00570750" w:rsidRPr="002A0F52" w:rsidRDefault="00570750" w:rsidP="22D9E4D1">
    <w:pPr>
      <w:spacing w:line="276" w:lineRule="auto"/>
      <w:rPr>
        <w:rFonts w:asciiTheme="minorHAnsi" w:hAnsiTheme="minorHAnsi" w:cs="Calibri"/>
        <w:b/>
        <w:bCs/>
        <w:sz w:val="36"/>
        <w:szCs w:val="36"/>
        <w:lang w:val="en-GB"/>
      </w:rPr>
    </w:pPr>
    <w:r w:rsidRPr="000029D5">
      <w:rPr>
        <w:rFonts w:ascii="Cambria" w:hAnsi="Cambria"/>
        <w:noProof/>
      </w:rPr>
      <w:drawing>
        <wp:anchor distT="0" distB="0" distL="114300" distR="114300" simplePos="0" relativeHeight="251659264" behindDoc="1" locked="0" layoutInCell="1" allowOverlap="1" wp14:anchorId="574DAD9A" wp14:editId="5A09DF5C">
          <wp:simplePos x="0" y="0"/>
          <wp:positionH relativeFrom="page">
            <wp:posOffset>914400</wp:posOffset>
          </wp:positionH>
          <wp:positionV relativeFrom="page">
            <wp:posOffset>634365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27F3" w:rsidRPr="22D9E4D1">
      <w:rPr>
        <w:rFonts w:asciiTheme="minorHAnsi" w:hAnsiTheme="minorHAnsi" w:cs="Calibri"/>
        <w:b/>
        <w:bCs/>
        <w:sz w:val="36"/>
        <w:szCs w:val="36"/>
        <w:lang w:val="en-GB"/>
      </w:rPr>
      <w:t>Summary Sheet</w:t>
    </w:r>
  </w:p>
  <w:p w14:paraId="55C13E5C" w14:textId="77777777" w:rsidR="00570750" w:rsidRDefault="005707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A1F73" w14:textId="77777777" w:rsidR="00EF68E0" w:rsidRDefault="00EF68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227195"/>
    <w:multiLevelType w:val="hybridMultilevel"/>
    <w:tmpl w:val="781ADB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E76F9"/>
    <w:multiLevelType w:val="hybridMultilevel"/>
    <w:tmpl w:val="8E109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A3074"/>
    <w:multiLevelType w:val="hybridMultilevel"/>
    <w:tmpl w:val="0F3A7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D7F47"/>
    <w:multiLevelType w:val="hybridMultilevel"/>
    <w:tmpl w:val="912CD0A4"/>
    <w:lvl w:ilvl="0" w:tplc="CEF411C8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420E2"/>
    <w:multiLevelType w:val="hybridMultilevel"/>
    <w:tmpl w:val="55A04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C5C92"/>
    <w:multiLevelType w:val="hybridMultilevel"/>
    <w:tmpl w:val="27B25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C532A6"/>
    <w:multiLevelType w:val="hybridMultilevel"/>
    <w:tmpl w:val="B1B0633E"/>
    <w:lvl w:ilvl="0" w:tplc="D4DEC3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23459"/>
    <w:multiLevelType w:val="hybridMultilevel"/>
    <w:tmpl w:val="92845490"/>
    <w:lvl w:ilvl="0" w:tplc="1F126FB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4723E1"/>
    <w:multiLevelType w:val="hybridMultilevel"/>
    <w:tmpl w:val="596AC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13CB7"/>
    <w:multiLevelType w:val="hybridMultilevel"/>
    <w:tmpl w:val="EE083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E520C"/>
    <w:multiLevelType w:val="hybridMultilevel"/>
    <w:tmpl w:val="9EFE19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6"/>
  </w:num>
  <w:num w:numId="10">
    <w:abstractNumId w:val="2"/>
  </w:num>
  <w:num w:numId="11">
    <w:abstractNumId w:val="8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DB5"/>
    <w:rsid w:val="00015ECF"/>
    <w:rsid w:val="000205A5"/>
    <w:rsid w:val="00026F40"/>
    <w:rsid w:val="00034882"/>
    <w:rsid w:val="00047258"/>
    <w:rsid w:val="0005337E"/>
    <w:rsid w:val="00067EF3"/>
    <w:rsid w:val="00077DA8"/>
    <w:rsid w:val="0008364F"/>
    <w:rsid w:val="000B3184"/>
    <w:rsid w:val="000C313F"/>
    <w:rsid w:val="000D1F2A"/>
    <w:rsid w:val="000E1AEE"/>
    <w:rsid w:val="000F6FDB"/>
    <w:rsid w:val="000F7CB2"/>
    <w:rsid w:val="00104DDE"/>
    <w:rsid w:val="00114B73"/>
    <w:rsid w:val="001176A0"/>
    <w:rsid w:val="00161920"/>
    <w:rsid w:val="00164797"/>
    <w:rsid w:val="00166C85"/>
    <w:rsid w:val="00190579"/>
    <w:rsid w:val="001B3B16"/>
    <w:rsid w:val="001E19F0"/>
    <w:rsid w:val="001F3C17"/>
    <w:rsid w:val="001F76F2"/>
    <w:rsid w:val="002204C5"/>
    <w:rsid w:val="0022271D"/>
    <w:rsid w:val="00240AE5"/>
    <w:rsid w:val="002A0F52"/>
    <w:rsid w:val="002A403D"/>
    <w:rsid w:val="002A5A4D"/>
    <w:rsid w:val="002D6379"/>
    <w:rsid w:val="002E0675"/>
    <w:rsid w:val="002E18E8"/>
    <w:rsid w:val="003277C2"/>
    <w:rsid w:val="00331DC4"/>
    <w:rsid w:val="003618E3"/>
    <w:rsid w:val="00374E9C"/>
    <w:rsid w:val="00393024"/>
    <w:rsid w:val="003C49E6"/>
    <w:rsid w:val="003C659E"/>
    <w:rsid w:val="003E02E8"/>
    <w:rsid w:val="003F3C38"/>
    <w:rsid w:val="00411CBE"/>
    <w:rsid w:val="00416DD5"/>
    <w:rsid w:val="00425D94"/>
    <w:rsid w:val="00433B62"/>
    <w:rsid w:val="00452A07"/>
    <w:rsid w:val="00452C34"/>
    <w:rsid w:val="0046323F"/>
    <w:rsid w:val="004654F3"/>
    <w:rsid w:val="0047277B"/>
    <w:rsid w:val="004812FD"/>
    <w:rsid w:val="004B06F6"/>
    <w:rsid w:val="004C6C62"/>
    <w:rsid w:val="004C749B"/>
    <w:rsid w:val="004E2175"/>
    <w:rsid w:val="004F5E1A"/>
    <w:rsid w:val="004F6C56"/>
    <w:rsid w:val="00501778"/>
    <w:rsid w:val="005070DD"/>
    <w:rsid w:val="005136AA"/>
    <w:rsid w:val="00547A71"/>
    <w:rsid w:val="00550E1D"/>
    <w:rsid w:val="0055379C"/>
    <w:rsid w:val="00562311"/>
    <w:rsid w:val="00570750"/>
    <w:rsid w:val="0057275E"/>
    <w:rsid w:val="00583689"/>
    <w:rsid w:val="00586252"/>
    <w:rsid w:val="005C0BAB"/>
    <w:rsid w:val="005C7391"/>
    <w:rsid w:val="005C769F"/>
    <w:rsid w:val="005D6BA9"/>
    <w:rsid w:val="005E1BB4"/>
    <w:rsid w:val="005E6FE8"/>
    <w:rsid w:val="005F2AE7"/>
    <w:rsid w:val="006023A4"/>
    <w:rsid w:val="00605036"/>
    <w:rsid w:val="00623E06"/>
    <w:rsid w:val="00643768"/>
    <w:rsid w:val="00655F8A"/>
    <w:rsid w:val="006655D6"/>
    <w:rsid w:val="00695427"/>
    <w:rsid w:val="006A3C76"/>
    <w:rsid w:val="00706CF9"/>
    <w:rsid w:val="00715744"/>
    <w:rsid w:val="007326ED"/>
    <w:rsid w:val="00755C1A"/>
    <w:rsid w:val="007627ED"/>
    <w:rsid w:val="0076576B"/>
    <w:rsid w:val="00785740"/>
    <w:rsid w:val="00785F42"/>
    <w:rsid w:val="0079181B"/>
    <w:rsid w:val="00791F58"/>
    <w:rsid w:val="007B64A5"/>
    <w:rsid w:val="007C4A00"/>
    <w:rsid w:val="007D1DB5"/>
    <w:rsid w:val="007E1D2F"/>
    <w:rsid w:val="007E440B"/>
    <w:rsid w:val="007F708C"/>
    <w:rsid w:val="008706C6"/>
    <w:rsid w:val="00873C4F"/>
    <w:rsid w:val="00890B6F"/>
    <w:rsid w:val="008A070D"/>
    <w:rsid w:val="008D0965"/>
    <w:rsid w:val="008D5BC3"/>
    <w:rsid w:val="008D6277"/>
    <w:rsid w:val="008F5101"/>
    <w:rsid w:val="009070AC"/>
    <w:rsid w:val="00930CE0"/>
    <w:rsid w:val="00952C2B"/>
    <w:rsid w:val="00955D5F"/>
    <w:rsid w:val="00972290"/>
    <w:rsid w:val="009842D3"/>
    <w:rsid w:val="00995EF4"/>
    <w:rsid w:val="00996678"/>
    <w:rsid w:val="009C16B6"/>
    <w:rsid w:val="00A017B5"/>
    <w:rsid w:val="00A16221"/>
    <w:rsid w:val="00A212B7"/>
    <w:rsid w:val="00A23C41"/>
    <w:rsid w:val="00A27C9C"/>
    <w:rsid w:val="00A42CD9"/>
    <w:rsid w:val="00A4798B"/>
    <w:rsid w:val="00A54897"/>
    <w:rsid w:val="00A75469"/>
    <w:rsid w:val="00A870EE"/>
    <w:rsid w:val="00AE0AE0"/>
    <w:rsid w:val="00B321DB"/>
    <w:rsid w:val="00B32C64"/>
    <w:rsid w:val="00B33FA1"/>
    <w:rsid w:val="00B34543"/>
    <w:rsid w:val="00B351B3"/>
    <w:rsid w:val="00B35D54"/>
    <w:rsid w:val="00B41BAA"/>
    <w:rsid w:val="00B64654"/>
    <w:rsid w:val="00B662EC"/>
    <w:rsid w:val="00B677DF"/>
    <w:rsid w:val="00BA23C5"/>
    <w:rsid w:val="00BC01F1"/>
    <w:rsid w:val="00BF047D"/>
    <w:rsid w:val="00C16330"/>
    <w:rsid w:val="00C17992"/>
    <w:rsid w:val="00C410E3"/>
    <w:rsid w:val="00C41269"/>
    <w:rsid w:val="00C47CFB"/>
    <w:rsid w:val="00C75289"/>
    <w:rsid w:val="00C83C9A"/>
    <w:rsid w:val="00C914C1"/>
    <w:rsid w:val="00C96A2A"/>
    <w:rsid w:val="00CC251D"/>
    <w:rsid w:val="00CE159C"/>
    <w:rsid w:val="00CE1D41"/>
    <w:rsid w:val="00CF39AD"/>
    <w:rsid w:val="00D127F3"/>
    <w:rsid w:val="00D74D1E"/>
    <w:rsid w:val="00D75DAC"/>
    <w:rsid w:val="00D864FA"/>
    <w:rsid w:val="00D907DA"/>
    <w:rsid w:val="00D930D7"/>
    <w:rsid w:val="00D95604"/>
    <w:rsid w:val="00DA0E17"/>
    <w:rsid w:val="00DA1642"/>
    <w:rsid w:val="00DA739F"/>
    <w:rsid w:val="00DD62B4"/>
    <w:rsid w:val="00E14DD1"/>
    <w:rsid w:val="00E20E0F"/>
    <w:rsid w:val="00E41A2D"/>
    <w:rsid w:val="00E467C5"/>
    <w:rsid w:val="00E63E62"/>
    <w:rsid w:val="00E83019"/>
    <w:rsid w:val="00E91240"/>
    <w:rsid w:val="00EB6664"/>
    <w:rsid w:val="00EC0252"/>
    <w:rsid w:val="00EC045D"/>
    <w:rsid w:val="00ED3686"/>
    <w:rsid w:val="00EF68E0"/>
    <w:rsid w:val="00F21C7C"/>
    <w:rsid w:val="00F35BC9"/>
    <w:rsid w:val="00F364BC"/>
    <w:rsid w:val="00F41532"/>
    <w:rsid w:val="00F47C25"/>
    <w:rsid w:val="00F76EE1"/>
    <w:rsid w:val="00F80B39"/>
    <w:rsid w:val="00FA7C4C"/>
    <w:rsid w:val="22D9E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019AA"/>
  <w15:chartTrackingRefBased/>
  <w15:docId w15:val="{7D471A7F-C6E2-499F-A88E-BAF26677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1DB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DB5"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8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DB5"/>
  </w:style>
  <w:style w:type="paragraph" w:styleId="Footer">
    <w:name w:val="footer"/>
    <w:basedOn w:val="Normal"/>
    <w:link w:val="Foot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DB5"/>
  </w:style>
  <w:style w:type="character" w:customStyle="1" w:styleId="normaltextrun">
    <w:name w:val="normaltextrun"/>
    <w:rsid w:val="007D1DB5"/>
  </w:style>
  <w:style w:type="character" w:customStyle="1" w:styleId="Heading1Char">
    <w:name w:val="Heading 1 Char"/>
    <w:basedOn w:val="DefaultParagraphFont"/>
    <w:link w:val="Heading1"/>
    <w:uiPriority w:val="9"/>
    <w:rsid w:val="007D1DB5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iPriority w:val="99"/>
    <w:unhideWhenUsed/>
    <w:rsid w:val="007D1DB5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sid w:val="007D1D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1D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DB5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D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DB5"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sid w:val="007D1DB5"/>
    <w:rPr>
      <w:color w:val="0563C1"/>
      <w:u w:val="single"/>
    </w:rPr>
  </w:style>
  <w:style w:type="paragraph" w:styleId="NormalWeb">
    <w:name w:val="Normal (Web)"/>
    <w:basedOn w:val="Normal"/>
    <w:uiPriority w:val="99"/>
    <w:rsid w:val="007D1DB5"/>
    <w:pPr>
      <w:spacing w:beforeLines="1" w:afterLines="1"/>
    </w:pPr>
    <w:rPr>
      <w:rFonts w:ascii="Times" w:hAnsi="Times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7D1DB5"/>
  </w:style>
  <w:style w:type="character" w:customStyle="1" w:styleId="FootnoteTextChar">
    <w:name w:val="Footnote Text Char"/>
    <w:basedOn w:val="DefaultParagraphFont"/>
    <w:link w:val="FootnoteText"/>
    <w:uiPriority w:val="99"/>
    <w:rsid w:val="007D1DB5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sid w:val="007D1DB5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A0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rsid w:val="003618E3"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sid w:val="003618E3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8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83689"/>
    <w:pPr>
      <w:ind w:left="720"/>
      <w:contextualSpacing/>
    </w:pPr>
  </w:style>
  <w:style w:type="table" w:styleId="TableGrid">
    <w:name w:val="Table Grid"/>
    <w:basedOn w:val="TableNormal"/>
    <w:uiPriority w:val="39"/>
    <w:rsid w:val="007E1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04D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3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4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0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6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9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d2685e0-3ec3-4526-a337-bc02c6b3961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05E41-5FFD-4531-A115-E423CB9DDC6F}"/>
</file>

<file path=customXml/itemProps2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87A36D-B880-4E0B-8A77-89CF696407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9466B3-1431-4924-8FC3-BAEA5A85D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KARAPANDI Erica</dc:creator>
  <cp:keywords/>
  <dc:description/>
  <cp:lastModifiedBy>KARAPANDI Erica</cp:lastModifiedBy>
  <cp:revision>2</cp:revision>
  <cp:lastPrinted>2018-09-13T11:16:00Z</cp:lastPrinted>
  <dcterms:created xsi:type="dcterms:W3CDTF">2019-01-22T10:40:00Z</dcterms:created>
  <dcterms:modified xsi:type="dcterms:W3CDTF">2019-01-22T10:40:00Z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0x0101002311F0AB4D861F4989F82902B990608D</vt:lpwstr>
  </property>
</Properties>
</file>